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659D" w:rsidRPr="00AB2D85" w:rsidRDefault="00AB2D85" w:rsidP="00AB2D85">
      <w:pPr>
        <w:jc w:val="center"/>
        <w:rPr>
          <w:color w:val="FF0000"/>
          <w:sz w:val="36"/>
          <w:szCs w:val="36"/>
        </w:rPr>
      </w:pPr>
      <w:r w:rsidRPr="00AB2D85">
        <w:rPr>
          <w:color w:val="FF0000"/>
          <w:sz w:val="36"/>
          <w:szCs w:val="36"/>
        </w:rPr>
        <w:t>JPG</w:t>
      </w:r>
    </w:p>
    <w:p w:rsidR="00AB2D85" w:rsidRDefault="00AB2D85" w:rsidP="00AB2D85">
      <w:pPr>
        <w:spacing w:after="0"/>
        <w:rPr>
          <w:color w:val="FF0000"/>
        </w:rPr>
      </w:pPr>
      <w:r w:rsidRPr="00AB2D85">
        <w:rPr>
          <w:color w:val="FF0000"/>
        </w:rPr>
        <w:t>Fauteuil de bureau en tissu</w:t>
      </w:r>
    </w:p>
    <w:p w:rsidR="00AB2D85" w:rsidRPr="00AB2D85" w:rsidRDefault="00AB2D85" w:rsidP="00AB2D85">
      <w:pPr>
        <w:spacing w:after="0"/>
        <w:rPr>
          <w:color w:val="FF0000"/>
        </w:rPr>
      </w:pPr>
    </w:p>
    <w:p w:rsidR="00AB2D85" w:rsidRDefault="00AB2D85" w:rsidP="00AB2D85">
      <w:pPr>
        <w:spacing w:after="0"/>
      </w:pPr>
      <w:r>
        <w:rPr>
          <w:noProof/>
          <w:lang w:eastAsia="fr-FR"/>
        </w:rPr>
        <w:drawing>
          <wp:inline distT="0" distB="0" distL="0" distR="0">
            <wp:extent cx="3976252" cy="1000416"/>
            <wp:effectExtent l="19050" t="0" r="5198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5641" t="49140" r="5348" b="27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252" cy="1000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D85" w:rsidRDefault="00AB2D85" w:rsidP="00AB2D85">
      <w:pPr>
        <w:spacing w:after="0"/>
      </w:pPr>
    </w:p>
    <w:p w:rsidR="00AB2D85" w:rsidRPr="00AB2D85" w:rsidRDefault="00AB2D85" w:rsidP="00AB2D85">
      <w:pPr>
        <w:spacing w:after="0"/>
        <w:rPr>
          <w:color w:val="FF0000"/>
        </w:rPr>
      </w:pPr>
      <w:r w:rsidRPr="00AB2D85">
        <w:rPr>
          <w:color w:val="FF0000"/>
        </w:rPr>
        <w:t>Pack bureau + caisson L 160 cm</w:t>
      </w:r>
    </w:p>
    <w:p w:rsidR="00AB2D85" w:rsidRDefault="00AB2D85" w:rsidP="00AB2D85">
      <w:pPr>
        <w:spacing w:after="0"/>
      </w:pPr>
      <w:r>
        <w:rPr>
          <w:noProof/>
          <w:lang w:eastAsia="fr-FR"/>
        </w:rPr>
        <w:drawing>
          <wp:inline distT="0" distB="0" distL="0" distR="0">
            <wp:extent cx="3939910" cy="999460"/>
            <wp:effectExtent l="19050" t="0" r="344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5863" t="37101" r="5898" b="39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910" cy="99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D85" w:rsidRDefault="00AB2D85" w:rsidP="00AB2D85">
      <w:pPr>
        <w:spacing w:after="0"/>
        <w:rPr>
          <w:color w:val="FF0000"/>
        </w:rPr>
      </w:pPr>
    </w:p>
    <w:p w:rsidR="00272EC9" w:rsidRDefault="00272EC9" w:rsidP="00AB2D85">
      <w:pPr>
        <w:spacing w:after="0"/>
        <w:rPr>
          <w:color w:val="FF0000"/>
        </w:rPr>
      </w:pPr>
      <w:r>
        <w:rPr>
          <w:color w:val="FF0000"/>
        </w:rPr>
        <w:t>Armoire à rideau 200*120</w:t>
      </w:r>
    </w:p>
    <w:p w:rsidR="00272EC9" w:rsidRDefault="00272EC9" w:rsidP="00AB2D85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4040372" cy="680484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5659" t="27027" r="4300" b="57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372" cy="680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EC9" w:rsidRDefault="00272EC9" w:rsidP="00AB2D85">
      <w:pPr>
        <w:spacing w:after="0"/>
        <w:rPr>
          <w:color w:val="FF0000"/>
        </w:rPr>
      </w:pPr>
    </w:p>
    <w:p w:rsidR="00272EC9" w:rsidRDefault="00272EC9" w:rsidP="00AB2D85">
      <w:pPr>
        <w:spacing w:after="0"/>
        <w:rPr>
          <w:color w:val="FF0000"/>
        </w:rPr>
      </w:pPr>
      <w:r>
        <w:rPr>
          <w:color w:val="FF0000"/>
        </w:rPr>
        <w:t>1 lampe à poser halogène</w:t>
      </w:r>
    </w:p>
    <w:p w:rsidR="00272EC9" w:rsidRDefault="00272EC9" w:rsidP="00AB2D85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3987209" cy="1084521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4922" t="37838" r="5957" b="37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209" cy="1084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3CD" w:rsidRDefault="006213CD" w:rsidP="00AB2D85">
      <w:pPr>
        <w:spacing w:after="0"/>
        <w:rPr>
          <w:color w:val="FF0000"/>
        </w:rPr>
      </w:pPr>
    </w:p>
    <w:p w:rsidR="006213CD" w:rsidRDefault="006213CD">
      <w:pPr>
        <w:rPr>
          <w:color w:val="FF0000"/>
        </w:rPr>
      </w:pPr>
      <w:r>
        <w:rPr>
          <w:color w:val="FF0000"/>
        </w:rPr>
        <w:br w:type="page"/>
      </w:r>
    </w:p>
    <w:p w:rsidR="006213CD" w:rsidRPr="006213CD" w:rsidRDefault="006213CD" w:rsidP="006213CD">
      <w:pPr>
        <w:jc w:val="center"/>
        <w:rPr>
          <w:color w:val="FF0000"/>
          <w:sz w:val="36"/>
          <w:szCs w:val="36"/>
        </w:rPr>
      </w:pPr>
      <w:r w:rsidRPr="006213CD">
        <w:rPr>
          <w:color w:val="FF0000"/>
          <w:sz w:val="36"/>
          <w:szCs w:val="36"/>
        </w:rPr>
        <w:lastRenderedPageBreak/>
        <w:t>TOP OFFICE</w:t>
      </w:r>
    </w:p>
    <w:p w:rsidR="003F2334" w:rsidRDefault="003F2334" w:rsidP="00AB2D85">
      <w:pPr>
        <w:spacing w:after="0"/>
        <w:rPr>
          <w:color w:val="FF0000"/>
        </w:rPr>
        <w:sectPr w:rsidR="003F2334" w:rsidSect="0091659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213CD" w:rsidRDefault="006213CD" w:rsidP="00AB2D85">
      <w:pPr>
        <w:spacing w:after="0"/>
        <w:rPr>
          <w:color w:val="FF0000"/>
        </w:rPr>
      </w:pPr>
    </w:p>
    <w:p w:rsidR="003F2334" w:rsidRDefault="006213CD" w:rsidP="003F2334">
      <w:pPr>
        <w:tabs>
          <w:tab w:val="left" w:pos="5103"/>
        </w:tabs>
        <w:spacing w:after="0"/>
        <w:rPr>
          <w:color w:val="FF0000"/>
        </w:rPr>
      </w:pPr>
      <w:r w:rsidRPr="00AB2D85">
        <w:rPr>
          <w:color w:val="FF0000"/>
        </w:rPr>
        <w:t>Fauteuil de bureau en tissu</w:t>
      </w:r>
    </w:p>
    <w:p w:rsidR="003F2334" w:rsidRDefault="003F2334" w:rsidP="003F2334">
      <w:pPr>
        <w:tabs>
          <w:tab w:val="left" w:pos="5103"/>
        </w:tabs>
        <w:spacing w:after="0"/>
        <w:rPr>
          <w:color w:val="FF0000"/>
        </w:rPr>
      </w:pPr>
    </w:p>
    <w:p w:rsidR="006213CD" w:rsidRDefault="006213CD" w:rsidP="006213CD">
      <w:pPr>
        <w:spacing w:after="0"/>
      </w:pPr>
      <w:r>
        <w:rPr>
          <w:noProof/>
          <w:lang w:eastAsia="fr-FR"/>
        </w:rPr>
        <w:drawing>
          <wp:inline distT="0" distB="0" distL="0" distR="0">
            <wp:extent cx="1618364" cy="2376100"/>
            <wp:effectExtent l="19050" t="0" r="886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9850" t="34152" r="40935" b="28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364" cy="237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3CD" w:rsidRDefault="006213CD" w:rsidP="006213CD">
      <w:pPr>
        <w:spacing w:after="0"/>
      </w:pPr>
    </w:p>
    <w:p w:rsidR="006213CD" w:rsidRPr="00AB2D85" w:rsidRDefault="006213CD" w:rsidP="006213CD">
      <w:pPr>
        <w:spacing w:after="0"/>
        <w:rPr>
          <w:color w:val="FF0000"/>
        </w:rPr>
      </w:pPr>
      <w:r w:rsidRPr="00AB2D85">
        <w:rPr>
          <w:color w:val="FF0000"/>
        </w:rPr>
        <w:t>Pack bureau + caisson L 160 cm</w:t>
      </w:r>
    </w:p>
    <w:p w:rsidR="006213CD" w:rsidRDefault="006213CD" w:rsidP="006213CD">
      <w:pPr>
        <w:spacing w:after="0"/>
      </w:pPr>
    </w:p>
    <w:p w:rsidR="006213CD" w:rsidRDefault="003F2334" w:rsidP="006213CD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1750238" cy="2121405"/>
            <wp:effectExtent l="19050" t="0" r="2362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451" t="33155" r="18883" b="28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938" cy="2133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334" w:rsidRDefault="003F2334" w:rsidP="006213CD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1490774" cy="1677494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7942" t="51337" r="17550" b="11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774" cy="1677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334" w:rsidRDefault="003F2334" w:rsidP="006213CD">
      <w:pPr>
        <w:spacing w:after="0"/>
        <w:rPr>
          <w:color w:val="FF0000"/>
        </w:rPr>
      </w:pPr>
      <w:r>
        <w:rPr>
          <w:color w:val="FF0000"/>
        </w:rPr>
        <w:br w:type="column"/>
      </w:r>
    </w:p>
    <w:p w:rsidR="006213CD" w:rsidRDefault="006213CD" w:rsidP="006213CD">
      <w:pPr>
        <w:spacing w:after="0"/>
        <w:rPr>
          <w:color w:val="FF0000"/>
        </w:rPr>
      </w:pPr>
      <w:r>
        <w:rPr>
          <w:color w:val="FF0000"/>
        </w:rPr>
        <w:t>Armoire à rideau 200*120</w:t>
      </w:r>
    </w:p>
    <w:p w:rsidR="006213CD" w:rsidRDefault="006213CD" w:rsidP="006213CD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1745955" cy="2544764"/>
            <wp:effectExtent l="19050" t="0" r="664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8835" t="21867" r="21564" b="40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955" cy="2544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3CD" w:rsidRDefault="006213CD" w:rsidP="006213CD">
      <w:pPr>
        <w:spacing w:after="0"/>
        <w:rPr>
          <w:color w:val="FF0000"/>
        </w:rPr>
      </w:pPr>
    </w:p>
    <w:p w:rsidR="003F2334" w:rsidRDefault="003F2334" w:rsidP="003F2334">
      <w:pPr>
        <w:tabs>
          <w:tab w:val="left" w:pos="5103"/>
        </w:tabs>
        <w:spacing w:after="0"/>
        <w:rPr>
          <w:color w:val="FF0000"/>
        </w:rPr>
      </w:pPr>
      <w:r>
        <w:rPr>
          <w:color w:val="FF0000"/>
        </w:rPr>
        <w:t>1 lampe à poser halogène</w:t>
      </w:r>
    </w:p>
    <w:p w:rsidR="006213CD" w:rsidRDefault="003F2334" w:rsidP="006213CD">
      <w:pPr>
        <w:spacing w:after="0"/>
        <w:rPr>
          <w:color w:val="FF0000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1522671" cy="2158227"/>
            <wp:effectExtent l="19050" t="0" r="1329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9635" t="48128" r="59512" b="12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059" cy="2164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213CD" w:rsidSect="003F2334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AB2D85"/>
    <w:rsid w:val="00272EC9"/>
    <w:rsid w:val="002E0471"/>
    <w:rsid w:val="003F2334"/>
    <w:rsid w:val="006213CD"/>
    <w:rsid w:val="0091659D"/>
    <w:rsid w:val="00AB2D85"/>
    <w:rsid w:val="00CE11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659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B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2D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40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CATHY</dc:creator>
  <cp:lastModifiedBy>CATHY</cp:lastModifiedBy>
  <cp:revision>3</cp:revision>
  <dcterms:created xsi:type="dcterms:W3CDTF">2013-12-09T21:18:00Z</dcterms:created>
  <dcterms:modified xsi:type="dcterms:W3CDTF">2013-12-09T22:01:00Z</dcterms:modified>
</cp:coreProperties>
</file>